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ПЕРЕДАЧЕ ОСУЩЕСТВЛЕНИЯ ЧАСТИ ПОЛНОМОЧИЙ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регистрационные номера соглашения)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                                           </w:t>
      </w:r>
      <w:r w:rsidR="00D76D1E"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 w:rsidR="000E52BD">
        <w:rPr>
          <w:rFonts w:ascii="Arial" w:eastAsia="Times New Roman" w:hAnsi="Arial" w:cs="Arial"/>
          <w:color w:val="000000"/>
          <w:sz w:val="28"/>
          <w:szCs w:val="28"/>
        </w:rPr>
        <w:t xml:space="preserve">   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4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» ______________ 201</w:t>
      </w:r>
      <w:r w:rsidR="00D76D1E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74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7E39B3" w:rsidRP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9B3" w:rsidRDefault="007E39B3" w:rsidP="004F5A6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именуемая в дальнейшем «Администрация района», в лице главы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Морозова Максима Владимировича, действующего на основании Устава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на, с одной стороны, и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 культуры администрации </w:t>
      </w:r>
      <w:proofErr w:type="spellStart"/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Именуем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дальнейшем «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культуры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лице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отдела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действующе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о на основании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 другой стороны, вместе именуемые «Стороны», руководствуясь пунктом 4 статьи 15 Федерального закона от 6 октября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2003 года № 131 -ФЗ "Об общих принципах организации местного самоуправления в Российской Федерации", Уставом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</w:t>
      </w:r>
      <w:r w:rsidR="004F0C0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proofErr w:type="spellEnd"/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Уставом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МО «Город Почеп»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решением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Совета народных депутатов города Почепа </w:t>
      </w:r>
      <w:r w:rsidR="00E04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0422A">
        <w:rPr>
          <w:rFonts w:ascii="Times New Roman" w:eastAsia="Times New Roman" w:hAnsi="Times New Roman" w:cs="Times New Roman"/>
          <w:color w:val="000000"/>
          <w:sz w:val="24"/>
          <w:szCs w:val="24"/>
        </w:rPr>
        <w:t>.11.2017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г.№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передаче осуществления части полномочий </w:t>
      </w:r>
      <w:r w:rsidR="004F5A60" w:rsidRPr="004F5A6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F5A60" w:rsidRPr="004F5A60">
        <w:rPr>
          <w:rFonts w:ascii="Times New Roman" w:hAnsi="Times New Roman" w:cs="Times New Roman"/>
          <w:sz w:val="24"/>
          <w:szCs w:val="24"/>
        </w:rPr>
        <w:t xml:space="preserve"> </w:t>
      </w:r>
      <w:r w:rsidR="004F5A60" w:rsidRPr="004F5A60">
        <w:rPr>
          <w:rFonts w:ascii="Times New Roman" w:hAnsi="Times New Roman" w:cs="Times New Roman"/>
          <w:sz w:val="24"/>
          <w:szCs w:val="24"/>
        </w:rPr>
        <w:t xml:space="preserve">«Город Почеп» </w:t>
      </w:r>
      <w:proofErr w:type="spellStart"/>
      <w:r w:rsidR="004F5A60" w:rsidRPr="004F5A60">
        <w:rPr>
          <w:rFonts w:ascii="Times New Roman" w:hAnsi="Times New Roman" w:cs="Times New Roman"/>
          <w:sz w:val="24"/>
          <w:szCs w:val="24"/>
        </w:rPr>
        <w:t>Почепскому</w:t>
      </w:r>
      <w:proofErr w:type="spellEnd"/>
      <w:r w:rsidR="004F5A60" w:rsidRPr="004F5A60">
        <w:rPr>
          <w:rFonts w:ascii="Times New Roman" w:hAnsi="Times New Roman" w:cs="Times New Roman"/>
          <w:sz w:val="24"/>
          <w:szCs w:val="24"/>
        </w:rPr>
        <w:t xml:space="preserve"> </w:t>
      </w:r>
      <w:r w:rsidR="004F5A60" w:rsidRPr="004F5A60">
        <w:rPr>
          <w:rFonts w:ascii="Times New Roman" w:hAnsi="Times New Roman" w:cs="Times New Roman"/>
          <w:sz w:val="24"/>
          <w:szCs w:val="24"/>
        </w:rPr>
        <w:t>муниципальному району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решением </w:t>
      </w:r>
      <w:proofErr w:type="spellStart"/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районного Совета народных </w:t>
      </w:r>
      <w:r w:rsidR="00E0422A">
        <w:rPr>
          <w:rFonts w:ascii="Times New Roman" w:eastAsia="Times New Roman" w:hAnsi="Times New Roman" w:cs="Times New Roman"/>
          <w:color w:val="000000"/>
          <w:sz w:val="24"/>
          <w:szCs w:val="24"/>
        </w:rPr>
        <w:t>от  ____.2017</w:t>
      </w:r>
      <w:r w:rsidR="002C6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принятии к осуществлению части полномочий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МО «Город Почеп»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заключили настоящее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Соглашение о нижеследующем: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 СОГЛАШЕНИЯ</w:t>
      </w:r>
    </w:p>
    <w:p w:rsidR="007E39B3" w:rsidRPr="004F5A60" w:rsidRDefault="005008BE" w:rsidP="005008B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008BE">
        <w:rPr>
          <w:rFonts w:ascii="Times New Roman" w:hAnsi="Times New Roman" w:cs="Times New Roman"/>
        </w:rPr>
        <w:t xml:space="preserve">1.1. Настоящее Соглашение закрепляет передачу </w:t>
      </w:r>
      <w:r w:rsidR="004F5A60">
        <w:rPr>
          <w:rFonts w:ascii="Times New Roman" w:hAnsi="Times New Roman" w:cs="Times New Roman"/>
        </w:rPr>
        <w:t xml:space="preserve">Отделу культуры администрации </w:t>
      </w:r>
      <w:proofErr w:type="spellStart"/>
      <w:r w:rsidR="004F5A60">
        <w:rPr>
          <w:rFonts w:ascii="Times New Roman" w:hAnsi="Times New Roman" w:cs="Times New Roman"/>
        </w:rPr>
        <w:t>Почепского</w:t>
      </w:r>
      <w:proofErr w:type="spellEnd"/>
      <w:r w:rsidR="004F5A60">
        <w:rPr>
          <w:rFonts w:ascii="Times New Roman" w:hAnsi="Times New Roman" w:cs="Times New Roman"/>
        </w:rPr>
        <w:t xml:space="preserve"> района</w:t>
      </w:r>
      <w:r w:rsidRPr="005008BE">
        <w:rPr>
          <w:rFonts w:ascii="Times New Roman" w:hAnsi="Times New Roman" w:cs="Times New Roman"/>
        </w:rPr>
        <w:t xml:space="preserve"> осуществления части полномочий Администрации района</w:t>
      </w:r>
      <w:r w:rsidR="004F5A60">
        <w:rPr>
          <w:rFonts w:ascii="Times New Roman" w:hAnsi="Times New Roman" w:cs="Times New Roman"/>
        </w:rPr>
        <w:t xml:space="preserve"> (городского поселения)</w:t>
      </w:r>
      <w:r w:rsidRPr="005008BE">
        <w:rPr>
          <w:rFonts w:ascii="Times New Roman" w:hAnsi="Times New Roman" w:cs="Times New Roman"/>
        </w:rPr>
        <w:t xml:space="preserve">. Администрация </w:t>
      </w:r>
      <w:proofErr w:type="spellStart"/>
      <w:r w:rsidRPr="005008BE">
        <w:rPr>
          <w:rFonts w:ascii="Times New Roman" w:hAnsi="Times New Roman" w:cs="Times New Roman"/>
        </w:rPr>
        <w:t>Почепского</w:t>
      </w:r>
      <w:proofErr w:type="spellEnd"/>
      <w:r w:rsidRPr="005008BE">
        <w:rPr>
          <w:rFonts w:ascii="Times New Roman" w:hAnsi="Times New Roman" w:cs="Times New Roman"/>
        </w:rPr>
        <w:t xml:space="preserve"> района в лице  главы администрации </w:t>
      </w:r>
      <w:proofErr w:type="spellStart"/>
      <w:r w:rsidRPr="005008BE">
        <w:rPr>
          <w:rFonts w:ascii="Times New Roman" w:hAnsi="Times New Roman" w:cs="Times New Roman"/>
        </w:rPr>
        <w:t>Почепского</w:t>
      </w:r>
      <w:proofErr w:type="spellEnd"/>
      <w:r w:rsidRPr="005008BE">
        <w:rPr>
          <w:rFonts w:ascii="Times New Roman" w:hAnsi="Times New Roman" w:cs="Times New Roman"/>
        </w:rPr>
        <w:t xml:space="preserve"> района  Морозова Максима Владимировича передаёт, а </w:t>
      </w:r>
      <w:r w:rsidR="004F5A60">
        <w:rPr>
          <w:rFonts w:ascii="Times New Roman" w:hAnsi="Times New Roman" w:cs="Times New Roman"/>
        </w:rPr>
        <w:t>Отдел культуры в л</w:t>
      </w:r>
      <w:r w:rsidRPr="005008BE">
        <w:rPr>
          <w:rFonts w:ascii="Times New Roman" w:hAnsi="Times New Roman" w:cs="Times New Roman"/>
        </w:rPr>
        <w:t xml:space="preserve">ице </w:t>
      </w:r>
      <w:r w:rsidR="004F5A60">
        <w:rPr>
          <w:rFonts w:ascii="Times New Roman" w:hAnsi="Times New Roman" w:cs="Times New Roman"/>
        </w:rPr>
        <w:t>начальника отдела</w:t>
      </w:r>
      <w:r w:rsidRPr="005008BE">
        <w:rPr>
          <w:rFonts w:ascii="Times New Roman" w:hAnsi="Times New Roman" w:cs="Times New Roman"/>
        </w:rPr>
        <w:t xml:space="preserve"> ________________ принимает  осуществление полномочий по решению вопросов местного значения </w:t>
      </w:r>
      <w:r w:rsidR="004F5A60" w:rsidRPr="004F5A60">
        <w:rPr>
          <w:rFonts w:ascii="Times New Roman" w:hAnsi="Times New Roman"/>
          <w:bCs/>
          <w:color w:val="000000"/>
          <w:sz w:val="24"/>
          <w:szCs w:val="24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7E39B3" w:rsidRP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ОПРЕДЕЛЕНИЯ ЕЖЕГОДНОГО РАЗМЕРА ИНЫХ МЕЖБЮДЖЕТНЫХ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ТРАНСФЕРТОВ</w:t>
      </w:r>
    </w:p>
    <w:p w:rsidR="007E39B3" w:rsidRDefault="007E39B3" w:rsidP="007E39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Финансовые средства, необходимые для исполнения полномочия, предусмотренного пунктом 1.1. настоящего Соглашения, предоставляются ежегодно из бюджета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бюджет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форме иных межбюджетных трансфертов.</w:t>
      </w:r>
    </w:p>
    <w:p w:rsidR="007E39B3" w:rsidRDefault="007E39B3" w:rsidP="005008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Предоставление иных межбюджетных трансфертов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районному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осуществление части полномочий, предусмотренных соглашениями о передаче полномочий </w:t>
      </w:r>
      <w:r w:rsidR="004F5A60" w:rsidRPr="004F5A60">
        <w:rPr>
          <w:rFonts w:ascii="Times New Roman" w:hAnsi="Times New Roman"/>
          <w:bCs/>
          <w:color w:val="000000"/>
          <w:sz w:val="24"/>
          <w:szCs w:val="24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  <w:proofErr w:type="gramEnd"/>
    </w:p>
    <w:p w:rsidR="007E39B3" w:rsidRDefault="002C6257" w:rsidP="005008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Размеры иных межбюджетных трансфертов, передаваемых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юджета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городского поселения районному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бюджету 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устанавливаются решением Совета народных депутатов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города Почепа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</w:t>
      </w:r>
      <w:proofErr w:type="gram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ородской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Совет) о бюджете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городского поселения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очередной финансовый год, а также решением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городского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о внесении изменений в решение о бюджете на очередной финансовый год. Размер иных </w:t>
      </w:r>
      <w:proofErr w:type="spell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межбюджетньгх</w:t>
      </w:r>
      <w:proofErr w:type="spellEnd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трансфертов, передаваемых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юджета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районному 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бюджету </w:t>
      </w:r>
      <w:r w:rsidR="0091067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составляет</w:t>
      </w:r>
      <w:proofErr w:type="gramEnd"/>
      <w:r w:rsidR="009106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_________</w:t>
      </w:r>
      <w:r w:rsidR="00BE25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</w:t>
      </w:r>
    </w:p>
    <w:p w:rsidR="007E39B3" w:rsidRDefault="002C6257" w:rsidP="005008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2.4.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Формирование, перечисление и учет иных межбюджетных трансфертов, пред</w:t>
      </w:r>
      <w:r w:rsidR="000E02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оставляемых из бюджета 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 w:rsidR="000E02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городского поселения</w:t>
      </w:r>
      <w:r w:rsidR="000E02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бюджету 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 w:rsidR="007E39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</w:t>
      </w:r>
      <w:r w:rsidR="000E02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0E02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029D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 w:rsidR="000E02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ПРАВА И ОБЯЗАННОСТИ СТОРОН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имеет право: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Получать от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отдела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устную и письменную информацию в связи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ими полномочий, перечень должностных лиц с указанием выполняемых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 функций по осуществлению этих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3.1.2.3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апрашивать копии муниципальных правовых актов органов и должностных лиц, принятых в части осуществления 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3.1.3 .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Обжаловать в установленном законодательством порядке муниципальные правовые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акты      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отдела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принятые в части осуществления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осуществление переданных полномочий, а так же использование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предоставленных на эти цели финансовых средств и материальных ресурсов в порядке,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предусмотренном пунктом 4 настоящего Соглашения;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3.1.5.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Истребовать  в  судебном   порядке   финансовые   средства,   переданные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выполнения обязательств по осуществлению полномочий,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их невыполнения или ненадлежащего выполнения.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обязана:</w:t>
      </w:r>
    </w:p>
    <w:p w:rsidR="004F5A60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Обеспечивать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финансовыми средствами и материальными ресурсами, 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 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3.2.2. Представлять информацию, необходимую для осуществления 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предложения органов и должностных лиц по вопросам осуществления ими переданных полномочий.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 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право: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Издавать муниципальные правовые     акты,     регулирующие     осуществление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переданных полномочий в соответствии с федеральными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законами и законами Брянской области;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3.3.2.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Запрашивать    в    Администрации   района   информацию,    необходимую    для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переданных полномочий;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Выступать    заказчиком    на   выполнение работ и    оказание услуг связанных с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осуществлением переданных полномочий.</w:t>
      </w:r>
    </w:p>
    <w:p w:rsidR="007E39B3" w:rsidRDefault="007E39B3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Одел культуры обязан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E39B3" w:rsidRDefault="007E39B3" w:rsidP="004F5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переданные полномочия в соответствии с требованиями действующего законодательства;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выделенные для осуществления переданных полномочий финансовые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и материальные ресурсы по целевому" назначению;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должностных лиц, уполномоченных осуществлять переданные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полномочия;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Администрации района по их запросу документы и иную информацию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осуществлении переданных полномочий в установленный в письменном запросе срок;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 условия для проведения Администрацией района проверок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осуществления переданных полномочий;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3.4.6.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Возвратить неиспользованные   финансовые средства и материальные ресурсы в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 прекращения осуществления переданных полномочий.</w:t>
      </w:r>
    </w:p>
    <w:p w:rsidR="00810586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ОТВЕТСТВЕННОСТЬ СТОРОН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4.1 .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Установление факта ненадлежащего осуществления </w:t>
      </w:r>
      <w:r w:rsidR="004F5A60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Отделом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переданных ей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Расторжение Соглашения влечет за собой возврат перечисленных иных межбюджетных трансфертов, за вычетом фактических расходов, подтвержденных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документально,  в срок_________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момента подписания Соглашения о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расторжении или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получения письменного уведомления о расторжении Соглашения, а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уплату неустойки в размере___% от суммы иных межбюджетных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трансфертов за отчетный год, выделяемых 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C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городского поселения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осуществление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указанных полномочий.</w:t>
      </w:r>
      <w:proofErr w:type="gramEnd"/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="007C5282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культуры несет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осуществление переданных  ей</w:t>
      </w:r>
      <w:r w:rsidR="007C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полномочий в той мере, в какой эти полномочия обеспечены финансовыми средствами.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неисполнения Администрацией района вытекающих из настоящего Соглашения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 по финансированию осуществления Администрацией поселения переданных ей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полномочий, </w:t>
      </w:r>
      <w:r w:rsidR="007C5282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вправе  требовать расторжения данного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Соглашения,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</w:t>
      </w:r>
      <w:r w:rsidR="007C5282">
        <w:rPr>
          <w:rFonts w:ascii="Arial" w:eastAsia="Times New Roman" w:hAnsi="Times New Roman" w:cs="Arial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платы   неустойки   в   размере___%   от   суммы   иных   межбюджетных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трансфертов за отчетный год, а также возмещения понесенных убытков в части, не покрытой неустойкой.</w:t>
      </w:r>
    </w:p>
    <w:p w:rsidR="00810586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ПОРЯДОК РАЗРЕШЕНИЯ СПОРОВ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5.1.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 споры, возникшие между Сторонами по настоящему Соглашению разрешаются ими путем переговоров.</w:t>
      </w:r>
    </w:p>
    <w:p w:rsidR="00810586" w:rsidRDefault="000E52BD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="00810586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810586" w:rsidRDefault="000E52BD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6.</w:t>
      </w:r>
      <w:r w:rsidR="0081058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ОСНОВАНИЕ И ПОРЯДОК ПРЕКРАЩЕНИЯ ДЕЙСТВИЯ СОГЛАШЕНИЯ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Действие настоящего Соглашения может быть прекращено досрочно: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соглашению Сторон.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одностороннем порядке в случае: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действующего законодательства Российской Федерации и (или) законодательства Брянской области;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810586" w:rsidRDefault="00744928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="00810586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810586" w:rsidRDefault="00810586" w:rsidP="000E52BD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СРОК ДЕЙСТВИЯ НАСТОЯЩЕГО СОГЛАШЕНИЯ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Соглашение вступает в силу с " 1</w:t>
      </w:r>
      <w:r w:rsidR="00E0422A">
        <w:rPr>
          <w:rFonts w:ascii="Times New Roman" w:eastAsia="Times New Roman" w:hAnsi="Times New Roman" w:cs="Times New Roman"/>
          <w:color w:val="000000"/>
          <w:sz w:val="24"/>
          <w:szCs w:val="24"/>
        </w:rPr>
        <w:t>" января 2018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810586" w:rsidRDefault="00810586" w:rsidP="002C6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 действия настоящего Соглашения </w:t>
      </w:r>
      <w:r w:rsidR="00744928">
        <w:rPr>
          <w:rFonts w:ascii="Times New Roman" w:eastAsia="Times New Roman" w:hAnsi="Times New Roman" w:cs="Times New Roman"/>
          <w:color w:val="000000"/>
          <w:sz w:val="24"/>
          <w:szCs w:val="24"/>
        </w:rPr>
        <w:t>до 31 де</w:t>
      </w:r>
      <w:r w:rsidR="00E0422A">
        <w:rPr>
          <w:rFonts w:ascii="Times New Roman" w:eastAsia="Times New Roman" w:hAnsi="Times New Roman" w:cs="Times New Roman"/>
          <w:color w:val="000000"/>
          <w:sz w:val="24"/>
          <w:szCs w:val="24"/>
        </w:rPr>
        <w:t>кабря 2018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года.</w:t>
      </w:r>
    </w:p>
    <w:p w:rsidR="00D76D1E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ЗАКЛЮЧИТЕЛЬНЫЕ ПОЛОЖЕНИЯ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</w:p>
    <w:p w:rsidR="00810586" w:rsidRDefault="00810586" w:rsidP="007C52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Arial" w:cs="Times New Roman"/>
          <w:color w:val="000000"/>
          <w:sz w:val="24"/>
          <w:szCs w:val="24"/>
        </w:rPr>
        <w:t>'</w:t>
      </w:r>
      <w:r>
        <w:rPr>
          <w:rFonts w:ascii="Times New Roman" w:hAnsi="Times New Roman" w:cs="Times New Roman"/>
          <w:color w:val="000000"/>
          <w:sz w:val="24"/>
          <w:szCs w:val="24"/>
        </w:rPr>
        <w:t>8.1.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810586" w:rsidRDefault="00810586" w:rsidP="007C52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810586" w:rsidRDefault="00810586" w:rsidP="007C52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вопросам, не урегу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лированным настоящим Соглашение</w:t>
      </w:r>
      <w:r w:rsidR="00CD13C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0E52B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Стороны руководствуются действующим законодательством.</w:t>
      </w:r>
    </w:p>
    <w:p w:rsidR="00810586" w:rsidRDefault="00810586" w:rsidP="007C528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8.4.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810586" w:rsidRDefault="00810586" w:rsidP="000E52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РЕКВИЗИТЫ И ПОДПИСИ СТОРОН</w:t>
      </w:r>
    </w:p>
    <w:p w:rsidR="00C102F7" w:rsidRPr="00C102F7" w:rsidRDefault="00810586" w:rsidP="007C52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района</w:t>
      </w:r>
      <w:r w:rsidR="007C52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="007C5282">
        <w:rPr>
          <w:rFonts w:ascii="Times New Roman" w:hAnsi="Times New Roman" w:cs="Times New Roman"/>
          <w:sz w:val="24"/>
          <w:szCs w:val="24"/>
        </w:rPr>
        <w:t>Отдел культуры</w:t>
      </w:r>
    </w:p>
    <w:bookmarkEnd w:id="0"/>
    <w:p w:rsidR="00810586" w:rsidRPr="00C102F7" w:rsidRDefault="00810586" w:rsidP="00C102F7">
      <w:pPr>
        <w:rPr>
          <w:rFonts w:ascii="Times New Roman" w:hAnsi="Times New Roman" w:cs="Times New Roman"/>
          <w:sz w:val="24"/>
          <w:szCs w:val="24"/>
        </w:rPr>
      </w:pPr>
    </w:p>
    <w:sectPr w:rsidR="00810586" w:rsidRPr="00C102F7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39B3"/>
    <w:rsid w:val="000D59C6"/>
    <w:rsid w:val="000E029D"/>
    <w:rsid w:val="000E52BD"/>
    <w:rsid w:val="0011349D"/>
    <w:rsid w:val="00150298"/>
    <w:rsid w:val="002C6257"/>
    <w:rsid w:val="003A67FF"/>
    <w:rsid w:val="00453CDD"/>
    <w:rsid w:val="004F0C0D"/>
    <w:rsid w:val="004F5A60"/>
    <w:rsid w:val="005008BE"/>
    <w:rsid w:val="00555D8C"/>
    <w:rsid w:val="005A04A5"/>
    <w:rsid w:val="00744928"/>
    <w:rsid w:val="007C5282"/>
    <w:rsid w:val="007E39B3"/>
    <w:rsid w:val="00810586"/>
    <w:rsid w:val="0088770B"/>
    <w:rsid w:val="00910675"/>
    <w:rsid w:val="00983707"/>
    <w:rsid w:val="009A3408"/>
    <w:rsid w:val="00A56ED6"/>
    <w:rsid w:val="00A57C49"/>
    <w:rsid w:val="00BE2584"/>
    <w:rsid w:val="00BF5356"/>
    <w:rsid w:val="00C102F7"/>
    <w:rsid w:val="00CD13CE"/>
    <w:rsid w:val="00D417DA"/>
    <w:rsid w:val="00D76D1E"/>
    <w:rsid w:val="00D95949"/>
    <w:rsid w:val="00E0422A"/>
    <w:rsid w:val="00F016D5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Ирина</cp:lastModifiedBy>
  <cp:revision>20</cp:revision>
  <cp:lastPrinted>2017-11-16T06:04:00Z</cp:lastPrinted>
  <dcterms:created xsi:type="dcterms:W3CDTF">2016-12-07T08:21:00Z</dcterms:created>
  <dcterms:modified xsi:type="dcterms:W3CDTF">2017-11-30T16:33:00Z</dcterms:modified>
</cp:coreProperties>
</file>